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B8" w:rsidRPr="007D5FFC" w:rsidRDefault="008A2DB8" w:rsidP="008A2DB8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8A2DB8" w:rsidRPr="007D5FFC" w:rsidRDefault="008A2DB8" w:rsidP="008A2DB8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8A2DB8" w:rsidRPr="00A3693A" w:rsidRDefault="008A2DB8" w:rsidP="008A2DB8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8A2DB8" w:rsidRPr="00A3693A" w:rsidRDefault="008A2DB8" w:rsidP="008A2DB8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8A2DB8" w:rsidRDefault="008A2DB8" w:rsidP="008A2DB8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17D7" wp14:editId="10077424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B8" w:rsidRPr="00A3693A" w:rsidRDefault="008A2DB8" w:rsidP="008A2D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8A2DB8" w:rsidRPr="00A3693A" w:rsidRDefault="008A2DB8" w:rsidP="008A2DB8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8A2DB8" w:rsidRPr="00A3693A" w:rsidRDefault="008A2DB8" w:rsidP="008A2DB8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8A2DB8" w:rsidRPr="00A3693A" w:rsidRDefault="008A2DB8" w:rsidP="008A2DB8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8A2DB8" w:rsidRDefault="008A2DB8" w:rsidP="008A2DB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8A2DB8" w:rsidRPr="00A3693A" w:rsidRDefault="008A2DB8" w:rsidP="008A2DB8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8A2DB8" w:rsidRDefault="008A2DB8" w:rsidP="008A2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:rsidR="008A2DB8" w:rsidRPr="00A3693A" w:rsidRDefault="008A2DB8" w:rsidP="008A2DB8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8A2DB8" w:rsidRPr="00A3693A" w:rsidRDefault="008A2DB8" w:rsidP="008A2DB8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8A2DB8" w:rsidRPr="00A3693A" w:rsidRDefault="008A2DB8" w:rsidP="008A2DB8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8A2DB8" w:rsidRPr="00A3693A" w:rsidRDefault="008A2DB8" w:rsidP="008A2DB8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8A2DB8" w:rsidRDefault="008A2DB8" w:rsidP="008A2DB8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8A2DB8" w:rsidRPr="00A3693A" w:rsidRDefault="008A2DB8" w:rsidP="008A2DB8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8A2DB8" w:rsidRDefault="008A2DB8" w:rsidP="008A2DB8"/>
                  </w:txbxContent>
                </v:textbox>
                <w10:wrap type="through"/>
              </v:shape>
            </w:pict>
          </mc:Fallback>
        </mc:AlternateContent>
      </w: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Default="008A2DB8" w:rsidP="008A2DB8">
      <w:pPr>
        <w:pStyle w:val="Default"/>
        <w:rPr>
          <w:b/>
          <w:sz w:val="26"/>
          <w:szCs w:val="26"/>
        </w:rPr>
      </w:pPr>
    </w:p>
    <w:p w:rsidR="008A2DB8" w:rsidRPr="008F16FA" w:rsidRDefault="008A2DB8" w:rsidP="008A2DB8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8A2DB8" w:rsidRPr="008F16FA" w:rsidRDefault="008A2DB8" w:rsidP="008A2DB8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8A2DB8" w:rsidRPr="00602BC8" w:rsidRDefault="008A2DB8" w:rsidP="008A2DB8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8A2DB8" w:rsidRPr="008A2DB8" w:rsidRDefault="008A2DB8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  <w:sz w:val="12"/>
        </w:rPr>
      </w:pPr>
    </w:p>
    <w:p w:rsidR="002726D4" w:rsidRPr="002726D4" w:rsidRDefault="002726D4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:rsidR="002726D4" w:rsidRPr="00331FEA" w:rsidRDefault="002726D4" w:rsidP="002726D4">
      <w:pPr>
        <w:autoSpaceDE w:val="0"/>
        <w:autoSpaceDN w:val="0"/>
        <w:adjustRightInd w:val="0"/>
        <w:jc w:val="center"/>
        <w:rPr>
          <w:b/>
        </w:rPr>
      </w:pPr>
      <w:r w:rsidRPr="00331FEA">
        <w:rPr>
          <w:b/>
        </w:rPr>
        <w:t xml:space="preserve">o </w:t>
      </w:r>
      <w:r w:rsidR="00F411C8" w:rsidRPr="00F411C8">
        <w:rPr>
          <w:b/>
        </w:rPr>
        <w:t>zatwierdzenie</w:t>
      </w:r>
      <w:r>
        <w:rPr>
          <w:b/>
        </w:rPr>
        <w:t xml:space="preserve"> </w:t>
      </w:r>
      <w:r w:rsidR="008046A8">
        <w:rPr>
          <w:b/>
        </w:rPr>
        <w:t>dokumentacji geologicznej</w:t>
      </w:r>
    </w:p>
    <w:p w:rsidR="002726D4" w:rsidRPr="008A2DB8" w:rsidRDefault="002726D4" w:rsidP="002726D4">
      <w:pPr>
        <w:autoSpaceDE w:val="0"/>
        <w:autoSpaceDN w:val="0"/>
        <w:adjustRightInd w:val="0"/>
        <w:jc w:val="both"/>
        <w:rPr>
          <w:sz w:val="14"/>
        </w:rPr>
      </w:pPr>
    </w:p>
    <w:p w:rsidR="008A2DB8" w:rsidRDefault="002726D4" w:rsidP="008A2DB8">
      <w:pPr>
        <w:spacing w:before="120" w:line="276" w:lineRule="auto"/>
        <w:ind w:firstLine="708"/>
        <w:jc w:val="both"/>
      </w:pPr>
      <w:r w:rsidRPr="00E52BB3">
        <w:t xml:space="preserve">Na podstawie </w:t>
      </w:r>
      <w:r w:rsidR="00880BDE">
        <w:t>art.</w:t>
      </w:r>
      <w:r>
        <w:t xml:space="preserve"> </w:t>
      </w:r>
      <w:r w:rsidR="008046A8">
        <w:t>93</w:t>
      </w:r>
      <w:r>
        <w:t xml:space="preserve"> ustawy z dnia 9 czerwca 2011 r. Prawo geologiczne i górnicze </w:t>
      </w:r>
      <w:r w:rsidR="00F411C8">
        <w:t>przedkładam</w:t>
      </w:r>
      <w:r>
        <w:t xml:space="preserve"> </w:t>
      </w:r>
      <w:r w:rsidR="00F411C8">
        <w:t xml:space="preserve">do zatwierdzenia </w:t>
      </w:r>
      <w:r w:rsidR="008046A8">
        <w:t>dokumentację</w:t>
      </w:r>
      <w:r w:rsidR="008046A8">
        <w:rPr>
          <w:vertAlign w:val="superscript"/>
        </w:rPr>
        <w:t>1)</w:t>
      </w:r>
      <w:r w:rsidR="008046A8">
        <w:t xml:space="preserve"> …………………………………………………</w:t>
      </w:r>
      <w:r w:rsidR="008A2DB8">
        <w:t>…</w:t>
      </w:r>
      <w:r w:rsidR="00F411C8">
        <w:t xml:space="preserve"> pt</w:t>
      </w:r>
      <w:r>
        <w:t>.</w:t>
      </w:r>
      <w:r w:rsidR="00F411C8">
        <w:t>:</w:t>
      </w:r>
      <w:r w:rsidR="008A2DB8">
        <w:t> ………………………………………………….</w:t>
      </w:r>
      <w:r w:rsidR="00F411C8">
        <w:t>……………………………</w:t>
      </w:r>
      <w:r w:rsidR="008A2DB8">
        <w:t>.</w:t>
      </w:r>
      <w:r w:rsidR="00F411C8">
        <w:t>……………………</w:t>
      </w:r>
    </w:p>
    <w:p w:rsidR="008A2DB8" w:rsidRDefault="00F411C8" w:rsidP="008A2DB8">
      <w:pPr>
        <w:spacing w:before="120" w:line="276" w:lineRule="auto"/>
        <w:jc w:val="both"/>
      </w:pPr>
      <w:r>
        <w:t>………………………………………………………………………………………</w:t>
      </w:r>
      <w:r w:rsidR="008A2DB8">
        <w:t>………</w:t>
      </w:r>
      <w:r>
        <w:t>…………</w:t>
      </w:r>
    </w:p>
    <w:p w:rsidR="008A2DB8" w:rsidRDefault="00F411C8" w:rsidP="008A2DB8">
      <w:pPr>
        <w:spacing w:before="120" w:line="276" w:lineRule="auto"/>
        <w:jc w:val="both"/>
      </w:pPr>
      <w:r>
        <w:t>……</w:t>
      </w:r>
      <w:r w:rsidR="008A2DB8">
        <w:t>………</w:t>
      </w:r>
      <w:r>
        <w:t>……………………………………………………………………………………………</w:t>
      </w:r>
    </w:p>
    <w:p w:rsidR="002726D4" w:rsidRDefault="00F411C8" w:rsidP="008A2DB8">
      <w:pPr>
        <w:spacing w:before="120" w:line="276" w:lineRule="auto"/>
        <w:jc w:val="both"/>
      </w:pPr>
      <w:r>
        <w:t>…………………………………………………………………………………………………………</w:t>
      </w:r>
    </w:p>
    <w:p w:rsidR="002726D4" w:rsidRDefault="00681912" w:rsidP="008A2DB8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opracowania:……………………………</w:t>
      </w:r>
      <w:r w:rsidR="008A2DB8">
        <w:rPr>
          <w:rFonts w:ascii="TimesNewRomanPSMT" w:hAnsi="TimesNewRomanPSMT" w:cs="TimesNewRomanPSMT"/>
        </w:rPr>
        <w:t>…….</w:t>
      </w:r>
      <w:r>
        <w:rPr>
          <w:rFonts w:ascii="TimesNewRomanPSMT" w:hAnsi="TimesNewRomanPSMT" w:cs="TimesNewRomanPSMT"/>
        </w:rPr>
        <w:t xml:space="preserve"> autor:…………………</w:t>
      </w:r>
      <w:r w:rsidR="008A2DB8">
        <w:rPr>
          <w:rFonts w:ascii="TimesNewRomanPSMT" w:hAnsi="TimesNewRomanPSMT" w:cs="TimesNewRomanPSMT"/>
        </w:rPr>
        <w:t>………..</w:t>
      </w:r>
      <w:r>
        <w:rPr>
          <w:rFonts w:ascii="TimesNewRomanPSMT" w:hAnsi="TimesNewRomanPSMT" w:cs="TimesNewRomanPSMT"/>
        </w:rPr>
        <w:t>……………….</w:t>
      </w: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Pr="008A2DB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  <w:sz w:val="8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:rsidR="002726D4" w:rsidRDefault="002726D4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Pr="008046A8" w:rsidRDefault="008046A8" w:rsidP="008046A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vertAlign w:val="superscript"/>
        </w:rPr>
      </w:pPr>
      <w:r>
        <w:rPr>
          <w:rFonts w:ascii="TimesNewRomanPSMT" w:hAnsi="TimesNewRomanPSMT" w:cs="TimesNewRomanPSMT"/>
          <w:sz w:val="24"/>
          <w:vertAlign w:val="superscript"/>
        </w:rPr>
        <w:t>geologiczna złoża kopaliny/hydrogeologiczna/geologiczno-inżynierska</w:t>
      </w: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726D4" w:rsidRPr="004E127F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4E127F">
        <w:rPr>
          <w:b/>
          <w:bCs/>
          <w:sz w:val="22"/>
          <w:szCs w:val="22"/>
          <w:u w:val="single"/>
        </w:rPr>
        <w:t>Załączniki:</w:t>
      </w:r>
    </w:p>
    <w:p w:rsidR="002726D4" w:rsidRDefault="008046A8" w:rsidP="002726D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dokumentacja</w:t>
      </w:r>
      <w:r w:rsidR="00A21DDE">
        <w:rPr>
          <w:sz w:val="22"/>
          <w:szCs w:val="22"/>
        </w:rPr>
        <w:t xml:space="preserve"> – </w:t>
      </w:r>
      <w:r w:rsidR="00986C57">
        <w:rPr>
          <w:sz w:val="22"/>
          <w:szCs w:val="22"/>
        </w:rPr>
        <w:t>2</w:t>
      </w:r>
      <w:r w:rsidR="00A21DDE">
        <w:rPr>
          <w:sz w:val="22"/>
          <w:szCs w:val="22"/>
        </w:rPr>
        <w:t xml:space="preserve"> egz.</w:t>
      </w:r>
      <w:r>
        <w:rPr>
          <w:sz w:val="22"/>
          <w:szCs w:val="22"/>
        </w:rPr>
        <w:t xml:space="preserve"> wersji papierowej i 4 egz. wersji elektronicznej</w:t>
      </w:r>
      <w:r w:rsidR="00681912">
        <w:rPr>
          <w:sz w:val="22"/>
          <w:szCs w:val="22"/>
        </w:rPr>
        <w:t>,</w:t>
      </w:r>
    </w:p>
    <w:p w:rsidR="00F411C8" w:rsidRDefault="00F411C8" w:rsidP="00F411C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411C8">
        <w:rPr>
          <w:sz w:val="22"/>
          <w:szCs w:val="22"/>
        </w:rPr>
        <w:t>dowód uiszczenia opłaty skarbowej w wysokości 10 zł</w:t>
      </w:r>
      <w:r w:rsidR="00681912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oryginał pełnomocnictwa lub urzędowo poświadczony odpis pełnomocnictwa, w przypadku gdy wnioskodawca działa przez pełnomocnika</w:t>
      </w:r>
      <w:r w:rsidR="00681912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dowód uiszczenia opłaty skarbowej w wysokości 17 zł za złożenie pełnomocnictwa</w:t>
      </w:r>
      <w:r w:rsidR="00681912">
        <w:rPr>
          <w:sz w:val="22"/>
          <w:szCs w:val="22"/>
        </w:rPr>
        <w:t>.</w:t>
      </w:r>
    </w:p>
    <w:p w:rsidR="00EC6A2F" w:rsidRDefault="00EC6A2F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2DB8" w:rsidRPr="00A3693A" w:rsidRDefault="008A2DB8" w:rsidP="008A2DB8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D37CD6" w:rsidRDefault="00D37CD6" w:rsidP="00D37CD6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lastRenderedPageBreak/>
        <w:t>KLAUZULA INFORMACYJNA</w:t>
      </w:r>
    </w:p>
    <w:p w:rsidR="00D37CD6" w:rsidRDefault="00D37CD6" w:rsidP="00D37CD6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D37CD6" w:rsidRDefault="00D37CD6" w:rsidP="00D37CD6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D37CD6" w:rsidRDefault="00D37CD6" w:rsidP="00D37CD6">
      <w:pPr>
        <w:tabs>
          <w:tab w:val="left" w:pos="284"/>
          <w:tab w:val="left" w:pos="6235"/>
        </w:tabs>
        <w:spacing w:after="240"/>
        <w:jc w:val="both"/>
      </w:pPr>
      <w:r>
        <w:tab/>
      </w:r>
      <w:r>
        <w:rPr>
          <w:sz w:val="22"/>
        </w:rPr>
        <w:t>Na podstawie art. 13 ust. 1 i ust. 2 i art. 14 ust. 1 i ust. 2 Rozporządz</w:t>
      </w:r>
      <w:r w:rsidR="005979A6">
        <w:rPr>
          <w:sz w:val="22"/>
        </w:rPr>
        <w:t>enia Parlamentu Europejskiego i </w:t>
      </w:r>
      <w:r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C63E11">
        <w:rPr>
          <w:rFonts w:ascii="Times New Roman" w:hAnsi="Times New Roman"/>
        </w:rPr>
        <w:t>88 88</w:t>
      </w:r>
      <w:bookmarkStart w:id="0" w:name="_GoBack"/>
      <w:bookmarkEnd w:id="0"/>
      <w:r>
        <w:rPr>
          <w:rFonts w:ascii="Times New Roman" w:hAnsi="Times New Roman"/>
        </w:rPr>
        <w:t xml:space="preserve"> lub wysyłając e-mail na adres iod@powiattorunski.pl.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przetwarzane będą w celu wypełnienia ustawowych obowiązków Starosty Toruńskiego wynikających z ustawy z dnia 9 czerwca 2011 r. - Prawo geologiczne i górnicze, tj. przeprowadzenia postępowania administracyjnego w sprawie zatwierdzenia dokumentacji geologicznej.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do przetwarzania Twoich danych osobowych jest:</w:t>
      </w:r>
    </w:p>
    <w:p w:rsidR="00D37CD6" w:rsidRDefault="00D37CD6" w:rsidP="00D37CD6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 c RODO w celu wykonania obowiązków prawnych ciążących na administratorze wynikających z zadań określonych w ustawie z dnia 9 czerwca 2011 r. – Prawo geologiczne i górnicze oraz ustawa z dnia 14 czerwca 1960 r. Kodeks postępowania administracyjnego,</w:t>
      </w:r>
    </w:p>
    <w:p w:rsidR="00D37CD6" w:rsidRDefault="00D37CD6" w:rsidP="00D37CD6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6 ust. 1 lit. a) RODO na podstawie Twojej zgody. Zgoda jest wymagana, gdy uprawnienie do przetwarzania danych osobowych nie wynika wprost z przepisów prawa, np. podanie nr telefonu, adresu e-mail.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zadań o których mowa w pkt. 3, w szczególności w związku z przekazaniem zażaleń i odwołań do Samorządowego Kolegium Odwoławczego albo skargi do Wojewódzkiego Sądu Administracyjnego, Naczelnego Sądu Administracyjnego.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 oprogramowania SIDAS w ramach obsług informatycznej. Szczegółowy spis tych usługodawców prowadzi IOD.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:rsidR="00D37CD6" w:rsidRP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Twoje dane nie będą przetwarzane w sposób zautomatyzowany, w tym również w formie </w:t>
      </w:r>
      <w:r w:rsidRPr="00D37CD6">
        <w:rPr>
          <w:rFonts w:ascii="Times New Roman" w:hAnsi="Times New Roman"/>
        </w:rPr>
        <w:t>profilowania.</w:t>
      </w:r>
    </w:p>
    <w:p w:rsidR="00044714" w:rsidRPr="00D37CD6" w:rsidRDefault="00D37CD6" w:rsidP="00D37CD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D37CD6">
        <w:rPr>
          <w:rFonts w:ascii="Times New Roman" w:hAnsi="Times New Roman"/>
        </w:rPr>
        <w:t>Twoje dane osobowe nie będą przekazane do państwa trzeciego lub do organizacji międzynarodowej.</w:t>
      </w:r>
    </w:p>
    <w:sectPr w:rsidR="00044714" w:rsidRPr="00D37CD6" w:rsidSect="006A7EB5">
      <w:headerReference w:type="default" r:id="rId8"/>
      <w:footerReference w:type="default" r:id="rId9"/>
      <w:pgSz w:w="11906" w:h="16838"/>
      <w:pgMar w:top="1134" w:right="1133" w:bottom="851" w:left="1134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B0" w:rsidRDefault="009001B0" w:rsidP="004A5C75">
      <w:r>
        <w:separator/>
      </w:r>
    </w:p>
  </w:endnote>
  <w:endnote w:type="continuationSeparator" w:id="0">
    <w:p w:rsidR="009001B0" w:rsidRDefault="009001B0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C63E11">
      <w:rPr>
        <w:b/>
        <w:noProof/>
        <w:spacing w:val="20"/>
        <w:sz w:val="22"/>
      </w:rPr>
      <w:t>2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B0" w:rsidRDefault="009001B0" w:rsidP="004A5C75">
      <w:r>
        <w:separator/>
      </w:r>
    </w:p>
  </w:footnote>
  <w:footnote w:type="continuationSeparator" w:id="0">
    <w:p w:rsidR="009001B0" w:rsidRDefault="009001B0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6707C4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 o:ole="">
                <v:imagedata r:id="rId1" o:title=""/>
              </v:shape>
              <o:OLEObject Type="Embed" ProgID="CorelDRAW.Graphic.9" ShapeID="_x0000_i1025" DrawAspect="Content" ObjectID="_1789900585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655DF7" w:rsidRDefault="00C63E11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EB4216">
              <w:rPr>
                <w:rStyle w:val="Hipercze"/>
                <w:szCs w:val="20"/>
                <w:lang w:val="en-US"/>
              </w:rPr>
              <w:t>www.powiattorunski.pl</w:t>
            </w:r>
          </w:hyperlink>
          <w:r w:rsidR="004A5C75" w:rsidRPr="00EB4216">
            <w:rPr>
              <w:sz w:val="20"/>
              <w:szCs w:val="20"/>
              <w:lang w:val="en-US"/>
            </w:rPr>
            <w:t xml:space="preserve">             </w:t>
          </w:r>
          <w:hyperlink r:id="rId4" w:history="1">
            <w:r w:rsidR="004A5C75" w:rsidRPr="00EB4216">
              <w:rPr>
                <w:rStyle w:val="Hipercze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512F56"/>
    <w:multiLevelType w:val="hybridMultilevel"/>
    <w:tmpl w:val="524A6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0D7F1E"/>
    <w:rsid w:val="001121BF"/>
    <w:rsid w:val="002726D4"/>
    <w:rsid w:val="003910BE"/>
    <w:rsid w:val="00467922"/>
    <w:rsid w:val="004A0E4D"/>
    <w:rsid w:val="004A5C75"/>
    <w:rsid w:val="004B128C"/>
    <w:rsid w:val="004B6219"/>
    <w:rsid w:val="004C60BF"/>
    <w:rsid w:val="00523C84"/>
    <w:rsid w:val="0056542B"/>
    <w:rsid w:val="005979A6"/>
    <w:rsid w:val="005A78E4"/>
    <w:rsid w:val="005F0930"/>
    <w:rsid w:val="00602BC8"/>
    <w:rsid w:val="00612D67"/>
    <w:rsid w:val="006218F5"/>
    <w:rsid w:val="00632E9B"/>
    <w:rsid w:val="00661906"/>
    <w:rsid w:val="006707C4"/>
    <w:rsid w:val="00681912"/>
    <w:rsid w:val="006A7EB5"/>
    <w:rsid w:val="00751DD7"/>
    <w:rsid w:val="00785E59"/>
    <w:rsid w:val="007D7798"/>
    <w:rsid w:val="007F1BDF"/>
    <w:rsid w:val="0080334B"/>
    <w:rsid w:val="008046A8"/>
    <w:rsid w:val="0081185C"/>
    <w:rsid w:val="00880BDE"/>
    <w:rsid w:val="008A2DB8"/>
    <w:rsid w:val="008B5999"/>
    <w:rsid w:val="009001B0"/>
    <w:rsid w:val="00966841"/>
    <w:rsid w:val="00986C57"/>
    <w:rsid w:val="00A21DDE"/>
    <w:rsid w:val="00AB5AD0"/>
    <w:rsid w:val="00B145C2"/>
    <w:rsid w:val="00BC07F3"/>
    <w:rsid w:val="00C63E11"/>
    <w:rsid w:val="00CC5A0D"/>
    <w:rsid w:val="00CD789D"/>
    <w:rsid w:val="00CF4372"/>
    <w:rsid w:val="00D211B8"/>
    <w:rsid w:val="00D37CD6"/>
    <w:rsid w:val="00EB4216"/>
    <w:rsid w:val="00EC6A2F"/>
    <w:rsid w:val="00F0714E"/>
    <w:rsid w:val="00F411C8"/>
    <w:rsid w:val="00F8489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6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6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4604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Miłosz Dybowski</cp:lastModifiedBy>
  <cp:revision>13</cp:revision>
  <cp:lastPrinted>2019-06-18T10:53:00Z</cp:lastPrinted>
  <dcterms:created xsi:type="dcterms:W3CDTF">2019-12-11T13:26:00Z</dcterms:created>
  <dcterms:modified xsi:type="dcterms:W3CDTF">2024-10-08T11:50:00Z</dcterms:modified>
</cp:coreProperties>
</file>